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B" w:rsidRDefault="00B07C51" w:rsidP="00642F16">
      <w:pPr>
        <w:jc w:val="center"/>
        <w:rPr>
          <w:u w:val="single"/>
        </w:rPr>
      </w:pPr>
      <w:r>
        <w:rPr>
          <w:u w:val="single"/>
        </w:rPr>
        <w:t>Reprogramming of</w:t>
      </w:r>
      <w:r w:rsidR="00642F16" w:rsidRPr="00642F16">
        <w:rPr>
          <w:u w:val="single"/>
        </w:rPr>
        <w:t xml:space="preserve"> proteolytic pathways brought upon by cold temperatures in yeast</w:t>
      </w:r>
    </w:p>
    <w:p w:rsidR="00B07C51" w:rsidRDefault="00B07C51" w:rsidP="00642F16">
      <w:pPr>
        <w:jc w:val="center"/>
      </w:pPr>
      <w:r w:rsidRPr="00B07C51">
        <w:t>Speaker: Cody Gay</w:t>
      </w:r>
    </w:p>
    <w:p w:rsidR="00B518A1" w:rsidRPr="00B07C51" w:rsidRDefault="00B518A1" w:rsidP="00642F16">
      <w:pPr>
        <w:jc w:val="center"/>
      </w:pPr>
      <w:r>
        <w:t>University of Kentucky</w:t>
      </w:r>
    </w:p>
    <w:p w:rsidR="00B07C51" w:rsidRPr="00B07C51" w:rsidRDefault="00B518A1" w:rsidP="00642F16">
      <w:pPr>
        <w:jc w:val="center"/>
      </w:pPr>
      <w:r>
        <w:t xml:space="preserve">On </w:t>
      </w:r>
      <w:r w:rsidR="00B07C51" w:rsidRPr="00B07C51">
        <w:t>Febru</w:t>
      </w:r>
      <w:r w:rsidR="002F071E">
        <w:t>ary 3</w:t>
      </w:r>
      <w:r w:rsidRPr="00B518A1">
        <w:rPr>
          <w:vertAlign w:val="superscript"/>
        </w:rPr>
        <w:t>rd</w:t>
      </w:r>
      <w:r w:rsidR="002F071E">
        <w:t xml:space="preserve"> 2016, 12:00</w:t>
      </w:r>
      <w:r>
        <w:t>pm</w:t>
      </w:r>
      <w:r w:rsidR="002F071E">
        <w:t xml:space="preserve"> CP-114B</w:t>
      </w:r>
    </w:p>
    <w:p w:rsidR="00642F16" w:rsidRDefault="00642F16"/>
    <w:p w:rsidR="00642F16" w:rsidRDefault="00642F16">
      <w:r>
        <w:tab/>
        <w:t xml:space="preserve">It has long been </w:t>
      </w:r>
      <w:r w:rsidR="002F071E">
        <w:t>thought</w:t>
      </w:r>
      <w:r>
        <w:t xml:space="preserve"> the proteasome-ubiquitin signaling pathway is involved in </w:t>
      </w:r>
      <w:r w:rsidR="002F071E">
        <w:t>the temperature stress response in yeast</w:t>
      </w:r>
      <w:r w:rsidR="00931293">
        <w:t xml:space="preserve">. </w:t>
      </w:r>
      <w:r w:rsidR="002F071E" w:rsidRPr="00FB7C78">
        <w:t xml:space="preserve">The dynamics of the </w:t>
      </w:r>
      <w:proofErr w:type="spellStart"/>
      <w:r w:rsidR="002F071E" w:rsidRPr="00FB7C78">
        <w:t>ubiquitylome</w:t>
      </w:r>
      <w:proofErr w:type="spellEnd"/>
      <w:r w:rsidR="002F071E" w:rsidRPr="00FB7C78">
        <w:t xml:space="preserve"> during cold response has recently been </w:t>
      </w:r>
      <w:r w:rsidR="002F071E">
        <w:t>studied</w:t>
      </w:r>
      <w:r w:rsidR="002F071E" w:rsidRPr="00FB7C78">
        <w:t xml:space="preserve">. In this work, the authors </w:t>
      </w:r>
      <w:r w:rsidR="002F071E">
        <w:t xml:space="preserve">quantitatively </w:t>
      </w:r>
      <w:r w:rsidR="002F071E" w:rsidRPr="00FB7C78">
        <w:t xml:space="preserve">compared </w:t>
      </w:r>
      <w:r w:rsidR="002F071E">
        <w:t xml:space="preserve">the cold response </w:t>
      </w:r>
      <w:proofErr w:type="spellStart"/>
      <w:r w:rsidR="002F071E">
        <w:t>ubiquitylom</w:t>
      </w:r>
      <w:r w:rsidR="002F071E" w:rsidRPr="00AB7736">
        <w:t>es</w:t>
      </w:r>
      <w:proofErr w:type="spellEnd"/>
      <w:r w:rsidR="002F071E" w:rsidRPr="00AB7736">
        <w:t xml:space="preserve"> </w:t>
      </w:r>
      <w:r w:rsidR="002F071E">
        <w:t xml:space="preserve">of reference yeast strains to </w:t>
      </w:r>
      <w:r w:rsidR="002F071E" w:rsidRPr="00FB7C78">
        <w:t>a strain deficient in proteasome substrate recruitment</w:t>
      </w:r>
      <w:r w:rsidR="002F071E">
        <w:t>.</w:t>
      </w:r>
      <w:r w:rsidR="002F071E" w:rsidRPr="00FB7C78">
        <w:t xml:space="preserve"> </w:t>
      </w:r>
      <w:r w:rsidR="002F071E">
        <w:t>Using</w:t>
      </w:r>
      <w:r>
        <w:t xml:space="preserve"> LC-MS/MS, wester</w:t>
      </w:r>
      <w:r w:rsidR="008E3BC0">
        <w:t xml:space="preserve">n blot, and immunoprecipitation </w:t>
      </w:r>
      <w:r>
        <w:t xml:space="preserve">it was </w:t>
      </w:r>
      <w:r w:rsidR="002F071E">
        <w:t>determined in the proteasome mutant</w:t>
      </w:r>
      <w:r w:rsidR="002F071E">
        <w:t xml:space="preserve"> a</w:t>
      </w:r>
      <w:r>
        <w:t xml:space="preserve"> sizeable group </w:t>
      </w:r>
      <w:r w:rsidR="002F071E">
        <w:t>of proteins showed</w:t>
      </w:r>
      <w:r>
        <w:t xml:space="preserve"> increased </w:t>
      </w:r>
      <w:r w:rsidR="00C37DD8">
        <w:t>ubiquitylation</w:t>
      </w:r>
      <w:r>
        <w:t xml:space="preserve"> </w:t>
      </w:r>
      <w:r w:rsidR="002F071E">
        <w:t>at low temperatures</w:t>
      </w:r>
      <w:r>
        <w:t xml:space="preserve"> made up of reverse Ty-phenotype 5 </w:t>
      </w:r>
      <w:r w:rsidR="002F071E">
        <w:t xml:space="preserve">(Rsp5) </w:t>
      </w:r>
      <w:r>
        <w:t xml:space="preserve">regulated plasma membrane proteins. </w:t>
      </w:r>
      <w:r w:rsidR="002F071E">
        <w:t>Their data show that</w:t>
      </w:r>
      <w:r>
        <w:t xml:space="preserve"> at low temperature the proteasome is determinant for the internalization and degradation of plasma membrane proteins. At 30 </w:t>
      </w:r>
      <w:r w:rsidR="002F071E">
        <w:t>°</w:t>
      </w:r>
      <w:r>
        <w:t xml:space="preserve">C the proteasome is expendable in this process. </w:t>
      </w:r>
      <w:r w:rsidR="008E3BC0">
        <w:t>These results indicate</w:t>
      </w:r>
      <w:r>
        <w:t xml:space="preserve"> that during a cold temperature incubation there is a proteolytic cellular reprogramming in which the proteasome acquires a role in the endocytic pathway. </w:t>
      </w:r>
    </w:p>
    <w:p w:rsidR="00F80C8D" w:rsidRDefault="00F80C8D"/>
    <w:p w:rsidR="00B07C51" w:rsidRDefault="00B07C51"/>
    <w:p w:rsidR="00B07C51" w:rsidRDefault="00B518A1">
      <w:r>
        <w:t>Reference:</w:t>
      </w:r>
    </w:p>
    <w:p w:rsidR="00F80C8D" w:rsidRPr="00B518A1" w:rsidRDefault="00F80C8D" w:rsidP="00F80C8D">
      <w:proofErr w:type="spellStart"/>
      <w:r w:rsidRPr="00B518A1">
        <w:rPr>
          <w:rFonts w:eastAsia="Times New Roman" w:cs="Lucida Sans Unicode"/>
          <w:color w:val="222222"/>
          <w:lang w:bidi="ar-SA"/>
        </w:rPr>
        <w:t>Isasa</w:t>
      </w:r>
      <w:proofErr w:type="spellEnd"/>
      <w:r w:rsidRPr="00B518A1">
        <w:rPr>
          <w:rFonts w:eastAsia="Times New Roman" w:cs="Lucida Sans Unicode"/>
          <w:color w:val="222222"/>
          <w:lang w:bidi="ar-SA"/>
        </w:rPr>
        <w:t xml:space="preserve">, M., &amp; </w:t>
      </w:r>
      <w:proofErr w:type="spellStart"/>
      <w:r w:rsidRPr="00B518A1">
        <w:rPr>
          <w:rFonts w:eastAsia="Times New Roman" w:cs="Lucida Sans Unicode"/>
          <w:color w:val="222222"/>
          <w:lang w:bidi="ar-SA"/>
        </w:rPr>
        <w:t>Suñer</w:t>
      </w:r>
      <w:proofErr w:type="spellEnd"/>
      <w:r w:rsidRPr="00B518A1">
        <w:rPr>
          <w:rFonts w:eastAsia="Times New Roman" w:cs="Lucida Sans Unicode"/>
          <w:color w:val="222222"/>
          <w:lang w:bidi="ar-SA"/>
        </w:rPr>
        <w:t>, C. (2016</w:t>
      </w:r>
      <w:proofErr w:type="gramStart"/>
      <w:r w:rsidRPr="00B518A1">
        <w:rPr>
          <w:rFonts w:eastAsia="Times New Roman" w:cs="Lucida Sans Unicode"/>
          <w:color w:val="222222"/>
          <w:lang w:bidi="ar-SA"/>
        </w:rPr>
        <w:t xml:space="preserve">) </w:t>
      </w:r>
      <w:r w:rsidRPr="00B518A1">
        <w:rPr>
          <w:rFonts w:eastAsia="Times New Roman" w:cs="Lucida Sans Unicode"/>
          <w:b/>
          <w:bCs/>
          <w:color w:val="111111"/>
          <w:lang w:bidi="ar-SA"/>
        </w:rPr>
        <w:t xml:space="preserve"> </w:t>
      </w:r>
      <w:r w:rsidRPr="00B518A1">
        <w:rPr>
          <w:rFonts w:eastAsia="Times New Roman" w:cs="Lucida Sans Unicode"/>
          <w:bCs/>
          <w:color w:val="111111"/>
          <w:lang w:bidi="ar-SA"/>
        </w:rPr>
        <w:t>Cold</w:t>
      </w:r>
      <w:proofErr w:type="gramEnd"/>
      <w:r w:rsidRPr="00B518A1">
        <w:rPr>
          <w:rFonts w:eastAsia="Times New Roman" w:cs="Lucida Sans Unicode"/>
          <w:bCs/>
          <w:color w:val="111111"/>
          <w:lang w:bidi="ar-SA"/>
        </w:rPr>
        <w:t xml:space="preserve"> Temperature Induces the Reprogramming of Proteolytic Pathways in Yeast. </w:t>
      </w:r>
      <w:proofErr w:type="gramStart"/>
      <w:r w:rsidRPr="00B518A1">
        <w:rPr>
          <w:rFonts w:eastAsia="Times New Roman" w:cs="Lucida Sans Unicode"/>
          <w:color w:val="222222"/>
          <w:lang w:bidi="ar-SA"/>
        </w:rPr>
        <w:t>J. Biol. Chem. 2016 291: 1664-1675.</w:t>
      </w:r>
      <w:proofErr w:type="gramEnd"/>
      <w:r w:rsidRPr="00B518A1">
        <w:rPr>
          <w:rFonts w:eastAsia="Times New Roman" w:cs="Lucida Sans Unicode"/>
          <w:color w:val="222222"/>
          <w:lang w:bidi="ar-SA"/>
        </w:rPr>
        <w:t> </w:t>
      </w:r>
    </w:p>
    <w:sectPr w:rsidR="00F80C8D" w:rsidRPr="00B518A1" w:rsidSect="0039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7EA"/>
    <w:multiLevelType w:val="multilevel"/>
    <w:tmpl w:val="402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101B"/>
    <w:rsid w:val="000A7DB3"/>
    <w:rsid w:val="00192A22"/>
    <w:rsid w:val="00245F6D"/>
    <w:rsid w:val="002F071E"/>
    <w:rsid w:val="003634CB"/>
    <w:rsid w:val="003950CB"/>
    <w:rsid w:val="003F4465"/>
    <w:rsid w:val="005D101B"/>
    <w:rsid w:val="00642F16"/>
    <w:rsid w:val="00673308"/>
    <w:rsid w:val="00733721"/>
    <w:rsid w:val="008E3BC0"/>
    <w:rsid w:val="00931293"/>
    <w:rsid w:val="00AD096F"/>
    <w:rsid w:val="00B07C51"/>
    <w:rsid w:val="00B518A1"/>
    <w:rsid w:val="00B578C7"/>
    <w:rsid w:val="00BF3E16"/>
    <w:rsid w:val="00C15DEF"/>
    <w:rsid w:val="00C37DD8"/>
    <w:rsid w:val="00DC0A6C"/>
    <w:rsid w:val="00E0451A"/>
    <w:rsid w:val="00F0076C"/>
    <w:rsid w:val="00F42D4B"/>
    <w:rsid w:val="00F8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D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D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D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DE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DE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DE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DE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DE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DE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D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D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D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DE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DE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DE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DE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DE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DE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C15D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5D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D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15DE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5DEF"/>
    <w:rPr>
      <w:b/>
      <w:bCs/>
    </w:rPr>
  </w:style>
  <w:style w:type="character" w:styleId="Emphasis">
    <w:name w:val="Emphasis"/>
    <w:basedOn w:val="DefaultParagraphFont"/>
    <w:uiPriority w:val="20"/>
    <w:qFormat/>
    <w:rsid w:val="00C15D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5DEF"/>
    <w:rPr>
      <w:szCs w:val="32"/>
    </w:rPr>
  </w:style>
  <w:style w:type="paragraph" w:styleId="ListParagraph">
    <w:name w:val="List Paragraph"/>
    <w:basedOn w:val="Normal"/>
    <w:uiPriority w:val="34"/>
    <w:qFormat/>
    <w:rsid w:val="00C15D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5D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5D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D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DEF"/>
    <w:rPr>
      <w:b/>
      <w:i/>
      <w:sz w:val="24"/>
    </w:rPr>
  </w:style>
  <w:style w:type="character" w:styleId="SubtleEmphasis">
    <w:name w:val="Subtle Emphasis"/>
    <w:uiPriority w:val="19"/>
    <w:qFormat/>
    <w:rsid w:val="00C15D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5D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5D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5D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5D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DEF"/>
    <w:pPr>
      <w:outlineLvl w:val="9"/>
    </w:pPr>
  </w:style>
  <w:style w:type="character" w:customStyle="1" w:styleId="cit-auth">
    <w:name w:val="cit-auth"/>
    <w:basedOn w:val="DefaultParagraphFont"/>
    <w:rsid w:val="00F80C8D"/>
  </w:style>
  <w:style w:type="character" w:customStyle="1" w:styleId="cit-sep">
    <w:name w:val="cit-sep"/>
    <w:basedOn w:val="DefaultParagraphFont"/>
    <w:rsid w:val="00F80C8D"/>
  </w:style>
  <w:style w:type="character" w:customStyle="1" w:styleId="apple-converted-space">
    <w:name w:val="apple-converted-space"/>
    <w:basedOn w:val="DefaultParagraphFont"/>
    <w:rsid w:val="00F80C8D"/>
  </w:style>
  <w:style w:type="character" w:customStyle="1" w:styleId="cit-title">
    <w:name w:val="cit-title"/>
    <w:basedOn w:val="DefaultParagraphFont"/>
    <w:rsid w:val="00F80C8D"/>
  </w:style>
  <w:style w:type="character" w:styleId="HTMLCite">
    <w:name w:val="HTML Cite"/>
    <w:basedOn w:val="DefaultParagraphFont"/>
    <w:uiPriority w:val="99"/>
    <w:semiHidden/>
    <w:unhideWhenUsed/>
    <w:rsid w:val="00F80C8D"/>
    <w:rPr>
      <w:i/>
      <w:iCs/>
    </w:rPr>
  </w:style>
  <w:style w:type="character" w:customStyle="1" w:styleId="cit-print-date">
    <w:name w:val="cit-print-date"/>
    <w:basedOn w:val="DefaultParagraphFont"/>
    <w:rsid w:val="00F80C8D"/>
  </w:style>
  <w:style w:type="character" w:customStyle="1" w:styleId="cit-vol">
    <w:name w:val="cit-vol"/>
    <w:basedOn w:val="DefaultParagraphFont"/>
    <w:rsid w:val="00F80C8D"/>
  </w:style>
  <w:style w:type="character" w:customStyle="1" w:styleId="cit-first-page">
    <w:name w:val="cit-first-page"/>
    <w:basedOn w:val="DefaultParagraphFont"/>
    <w:rsid w:val="00F80C8D"/>
  </w:style>
  <w:style w:type="character" w:customStyle="1" w:styleId="cit-last-page">
    <w:name w:val="cit-last-page"/>
    <w:basedOn w:val="DefaultParagraphFont"/>
    <w:rsid w:val="00F80C8D"/>
  </w:style>
  <w:style w:type="character" w:customStyle="1" w:styleId="cit-ahead-of-print-date">
    <w:name w:val="cit-ahead-of-print-date"/>
    <w:basedOn w:val="DefaultParagraphFont"/>
    <w:rsid w:val="00F80C8D"/>
  </w:style>
  <w:style w:type="character" w:customStyle="1" w:styleId="cit-doi">
    <w:name w:val="cit-doi"/>
    <w:basedOn w:val="DefaultParagraphFont"/>
    <w:rsid w:val="00F80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2016-02-01T17:58:00Z</dcterms:created>
  <dcterms:modified xsi:type="dcterms:W3CDTF">2016-02-01T18:05:00Z</dcterms:modified>
</cp:coreProperties>
</file>